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EA" w:rsidRPr="00F92667" w:rsidRDefault="009445EA" w:rsidP="009445EA">
      <w:pPr>
        <w:tabs>
          <w:tab w:val="left" w:leader="dot" w:pos="4820"/>
          <w:tab w:val="left" w:leader="dot" w:pos="9781"/>
        </w:tabs>
        <w:rPr>
          <w:lang w:val="fr-BE"/>
        </w:rPr>
      </w:pPr>
      <w:r w:rsidRPr="00F92667">
        <w:rPr>
          <w:lang w:val="fr-BE"/>
        </w:rPr>
        <w:t>Nom d</w:t>
      </w:r>
      <w:r>
        <w:rPr>
          <w:lang w:val="fr-BE"/>
        </w:rPr>
        <w:t>e l</w:t>
      </w:r>
      <w:r w:rsidRPr="00F92667">
        <w:rPr>
          <w:lang w:val="fr-BE"/>
        </w:rPr>
        <w:t>'utilisateur :</w:t>
      </w:r>
      <w:r w:rsidRPr="00F92667">
        <w:rPr>
          <w:lang w:val="fr-BE"/>
        </w:rPr>
        <w:tab/>
        <w:t>Date :</w:t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leader="dot" w:pos="4820"/>
          <w:tab w:val="left" w:pos="6663"/>
          <w:tab w:val="left" w:pos="7513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 xml:space="preserve">Test effectué préalablement à la consultation </w:t>
      </w:r>
      <w:r>
        <w:rPr>
          <w:lang w:val="fr-BE"/>
        </w:rPr>
        <w:t>d’une équipe multidisciplinaire</w:t>
      </w:r>
      <w:r w:rsidRPr="00F92667">
        <w:rPr>
          <w:lang w:val="fr-BE"/>
        </w:rPr>
        <w:t xml:space="preserve"> : </w:t>
      </w:r>
      <w:r w:rsidRPr="00F92667">
        <w:rPr>
          <w:lang w:val="fr-BE"/>
        </w:rPr>
        <w:tab/>
      </w:r>
      <w:sdt>
        <w:sdtPr>
          <w:rPr>
            <w:lang w:val="fr-BE"/>
          </w:rPr>
          <w:id w:val="-48054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Oui</w:t>
      </w:r>
      <w:r>
        <w:rPr>
          <w:lang w:val="fr-BE"/>
        </w:rPr>
        <w:tab/>
      </w:r>
      <w:sdt>
        <w:sdtPr>
          <w:rPr>
            <w:lang w:val="fr-BE"/>
          </w:rPr>
          <w:id w:val="-6572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Non</w:t>
      </w:r>
    </w:p>
    <w:p w:rsidR="009445EA" w:rsidRPr="00F92667" w:rsidRDefault="009445EA" w:rsidP="009445EA">
      <w:pPr>
        <w:tabs>
          <w:tab w:val="left" w:pos="2835"/>
          <w:tab w:val="left" w:pos="3402"/>
          <w:tab w:val="left" w:leader="dot" w:pos="4536"/>
          <w:tab w:val="left" w:pos="5670"/>
          <w:tab w:val="left" w:pos="6237"/>
          <w:tab w:val="left" w:pos="7938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>Aide à la mobilité :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02570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Voiturette électr</w:t>
      </w:r>
      <w:r>
        <w:rPr>
          <w:lang w:val="fr-BE"/>
        </w:rPr>
        <w:t>on</w:t>
      </w:r>
      <w:r w:rsidRPr="00F92667">
        <w:rPr>
          <w:lang w:val="fr-BE"/>
        </w:rPr>
        <w:t>ique</w:t>
      </w:r>
      <w:r w:rsidRPr="00F92667">
        <w:rPr>
          <w:lang w:val="fr-BE"/>
        </w:rPr>
        <w:tab/>
      </w:r>
      <w:sdt>
        <w:sdtPr>
          <w:rPr>
            <w:lang w:val="fr-BE"/>
          </w:rPr>
          <w:id w:val="6330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Scooter électr</w:t>
      </w:r>
      <w:r>
        <w:rPr>
          <w:lang w:val="fr-BE"/>
        </w:rPr>
        <w:t>on</w:t>
      </w:r>
      <w:r w:rsidRPr="00F92667">
        <w:rPr>
          <w:lang w:val="fr-BE"/>
        </w:rPr>
        <w:t xml:space="preserve">ique </w:t>
      </w:r>
    </w:p>
    <w:p w:rsidR="009445EA" w:rsidRPr="00F92667" w:rsidRDefault="009445EA" w:rsidP="009445EA">
      <w:pPr>
        <w:tabs>
          <w:tab w:val="left" w:pos="2835"/>
          <w:tab w:val="left" w:pos="3402"/>
          <w:tab w:val="left" w:pos="5670"/>
          <w:tab w:val="left" w:pos="6237"/>
          <w:tab w:val="left" w:pos="7938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180049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Intérieur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101118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>
        <w:rPr>
          <w:lang w:val="fr-BE"/>
        </w:rPr>
        <w:t xml:space="preserve"> </w:t>
      </w:r>
      <w:proofErr w:type="spellStart"/>
      <w:r w:rsidRPr="00F92667">
        <w:rPr>
          <w:lang w:val="fr-BE"/>
        </w:rPr>
        <w:t>Intérieur</w:t>
      </w:r>
      <w:proofErr w:type="spellEnd"/>
    </w:p>
    <w:p w:rsidR="009445EA" w:rsidRPr="00F92667" w:rsidRDefault="009445EA" w:rsidP="009445EA">
      <w:pPr>
        <w:tabs>
          <w:tab w:val="left" w:pos="2835"/>
          <w:tab w:val="left" w:pos="3402"/>
          <w:tab w:val="left" w:pos="5670"/>
          <w:tab w:val="left" w:pos="6237"/>
          <w:tab w:val="left" w:pos="7938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108256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Intérieur-extérieur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87627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</w:t>
      </w:r>
      <w:proofErr w:type="spellStart"/>
      <w:r w:rsidRPr="00F92667">
        <w:rPr>
          <w:lang w:val="fr-BE"/>
        </w:rPr>
        <w:t>Intérieur-extérieur</w:t>
      </w:r>
      <w:proofErr w:type="spellEnd"/>
    </w:p>
    <w:p w:rsidR="009445EA" w:rsidRPr="00F92667" w:rsidRDefault="009445EA" w:rsidP="009445EA">
      <w:pPr>
        <w:tabs>
          <w:tab w:val="left" w:pos="2835"/>
          <w:tab w:val="left" w:pos="3402"/>
          <w:tab w:val="left" w:pos="5670"/>
          <w:tab w:val="left" w:pos="6237"/>
          <w:tab w:val="left" w:pos="7938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20036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Extérieur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-37647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>
        <w:rPr>
          <w:lang w:val="fr-BE"/>
        </w:rPr>
        <w:t xml:space="preserve"> </w:t>
      </w:r>
      <w:proofErr w:type="spellStart"/>
      <w:r w:rsidRPr="00F92667">
        <w:rPr>
          <w:lang w:val="fr-BE"/>
        </w:rPr>
        <w:t>Extérieur</w:t>
      </w:r>
      <w:proofErr w:type="spellEnd"/>
    </w:p>
    <w:p w:rsidR="009445EA" w:rsidRPr="00F92667" w:rsidRDefault="009445EA" w:rsidP="009445EA">
      <w:pPr>
        <w:tabs>
          <w:tab w:val="left" w:pos="2835"/>
          <w:tab w:val="left" w:leader="dot" w:pos="9781"/>
        </w:tabs>
        <w:rPr>
          <w:b/>
          <w:lang w:val="fr-BE"/>
        </w:rPr>
      </w:pPr>
      <w:r w:rsidRPr="00F92667">
        <w:rPr>
          <w:b/>
          <w:lang w:val="fr-BE"/>
        </w:rPr>
        <w:t xml:space="preserve">Modèle(s) testé(s) :  </w:t>
      </w:r>
      <w:r w:rsidRPr="00F92667">
        <w:rPr>
          <w:b/>
          <w:lang w:val="fr-BE"/>
        </w:rPr>
        <w:tab/>
      </w:r>
      <w:r w:rsidRPr="00F92667">
        <w:rPr>
          <w:b/>
          <w:lang w:val="fr-BE"/>
        </w:rPr>
        <w:tab/>
      </w:r>
    </w:p>
    <w:p w:rsidR="009445EA" w:rsidRPr="00F92667" w:rsidRDefault="009445EA" w:rsidP="009445EA">
      <w:pPr>
        <w:tabs>
          <w:tab w:val="left" w:pos="2835"/>
          <w:tab w:val="left" w:leader="dot" w:pos="9781"/>
        </w:tabs>
        <w:rPr>
          <w:b/>
          <w:lang w:val="fr-BE"/>
        </w:rPr>
      </w:pPr>
      <w:r w:rsidRPr="00F92667">
        <w:rPr>
          <w:b/>
          <w:lang w:val="fr-BE"/>
        </w:rPr>
        <w:tab/>
      </w:r>
      <w:r w:rsidRPr="00F92667">
        <w:rPr>
          <w:b/>
          <w:lang w:val="fr-BE"/>
        </w:rPr>
        <w:tab/>
      </w:r>
    </w:p>
    <w:p w:rsidR="009445EA" w:rsidRPr="00F92667" w:rsidRDefault="009445EA" w:rsidP="009445EA">
      <w:pPr>
        <w:tabs>
          <w:tab w:val="left" w:pos="2835"/>
          <w:tab w:val="left" w:leader="dot" w:pos="9781"/>
        </w:tabs>
        <w:ind w:left="2835" w:hanging="2835"/>
        <w:rPr>
          <w:b/>
          <w:lang w:val="fr-BE"/>
        </w:rPr>
      </w:pPr>
      <w:r w:rsidRPr="00F92667">
        <w:rPr>
          <w:b/>
          <w:lang w:val="fr-BE"/>
        </w:rPr>
        <w:t>Motivation du choix :</w:t>
      </w:r>
      <w:r w:rsidRPr="00F92667">
        <w:rPr>
          <w:b/>
          <w:lang w:val="fr-BE"/>
        </w:rPr>
        <w:tab/>
      </w:r>
      <w:r w:rsidRPr="00F92667">
        <w:rPr>
          <w:b/>
          <w:lang w:val="fr-BE"/>
        </w:rPr>
        <w:tab/>
      </w:r>
    </w:p>
    <w:p w:rsidR="009445EA" w:rsidRPr="00F92667" w:rsidRDefault="009445EA" w:rsidP="009445EA">
      <w:pPr>
        <w:tabs>
          <w:tab w:val="left" w:pos="2835"/>
          <w:tab w:val="left" w:leader="dot" w:pos="9781"/>
        </w:tabs>
        <w:ind w:left="2835" w:hanging="2835"/>
        <w:rPr>
          <w:b/>
          <w:lang w:val="fr-BE"/>
        </w:rPr>
      </w:pPr>
      <w:r w:rsidRPr="00F92667">
        <w:rPr>
          <w:b/>
          <w:lang w:val="fr-BE"/>
        </w:rPr>
        <w:tab/>
      </w:r>
      <w:r w:rsidRPr="00F92667">
        <w:rPr>
          <w:b/>
          <w:lang w:val="fr-BE"/>
        </w:rPr>
        <w:tab/>
      </w:r>
    </w:p>
    <w:p w:rsidR="009445EA" w:rsidRPr="00F92667" w:rsidRDefault="009445EA" w:rsidP="009445EA">
      <w:pPr>
        <w:tabs>
          <w:tab w:val="left" w:pos="2835"/>
          <w:tab w:val="left" w:pos="3402"/>
          <w:tab w:val="left" w:pos="4253"/>
          <w:tab w:val="left" w:pos="5670"/>
          <w:tab w:val="left" w:pos="7088"/>
          <w:tab w:val="right" w:leader="dot" w:pos="9781"/>
        </w:tabs>
        <w:rPr>
          <w:lang w:val="fr-BE"/>
        </w:rPr>
      </w:pPr>
      <w:r w:rsidRPr="00F92667">
        <w:rPr>
          <w:b/>
          <w:lang w:val="fr-BE"/>
        </w:rPr>
        <w:t>Testé :</w:t>
      </w:r>
      <w:r w:rsidRPr="00F92667">
        <w:rPr>
          <w:lang w:val="fr-BE"/>
        </w:rPr>
        <w:tab/>
      </w:r>
      <w:sdt>
        <w:sdtPr>
          <w:rPr>
            <w:lang w:val="fr-BE"/>
          </w:rPr>
          <w:id w:val="-12177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À la maison</w:t>
      </w:r>
      <w:r w:rsidRPr="00F92667">
        <w:rPr>
          <w:lang w:val="fr-BE"/>
        </w:rPr>
        <w:tab/>
      </w:r>
      <w:sdt>
        <w:sdtPr>
          <w:rPr>
            <w:lang w:val="fr-BE"/>
          </w:rPr>
          <w:id w:val="113383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En institution</w:t>
      </w:r>
      <w:r w:rsidRPr="00F92667">
        <w:rPr>
          <w:lang w:val="fr-BE"/>
        </w:rPr>
        <w:tab/>
      </w:r>
      <w:sdt>
        <w:sdtPr>
          <w:rPr>
            <w:lang w:val="fr-BE"/>
          </w:rPr>
          <w:id w:val="1550029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Au travail</w:t>
      </w:r>
      <w:r w:rsidRPr="00F92667">
        <w:rPr>
          <w:lang w:val="fr-BE"/>
        </w:rPr>
        <w:tab/>
      </w:r>
      <w:sdt>
        <w:sdtPr>
          <w:rPr>
            <w:lang w:val="fr-BE"/>
          </w:rPr>
          <w:id w:val="-176529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Ailleurs :</w:t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35"/>
          <w:tab w:val="left" w:pos="3402"/>
          <w:tab w:val="left" w:pos="4820"/>
          <w:tab w:val="left" w:pos="6237"/>
          <w:tab w:val="left" w:pos="6804"/>
          <w:tab w:val="left" w:pos="8364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 xml:space="preserve">Description </w:t>
      </w:r>
      <w:r>
        <w:rPr>
          <w:b/>
          <w:lang w:val="fr-BE"/>
        </w:rPr>
        <w:t>de l’</w:t>
      </w:r>
      <w:r w:rsidRPr="00F92667">
        <w:rPr>
          <w:b/>
          <w:lang w:val="fr-BE"/>
        </w:rPr>
        <w:t>utilisateur :</w:t>
      </w:r>
      <w:r w:rsidRPr="00F92667">
        <w:rPr>
          <w:b/>
          <w:lang w:val="fr-BE"/>
        </w:rPr>
        <w:tab/>
      </w:r>
      <w:sdt>
        <w:sdtPr>
          <w:rPr>
            <w:lang w:val="fr-BE"/>
          </w:rPr>
          <w:id w:val="209797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b/>
          <w:lang w:val="fr-BE"/>
        </w:rPr>
        <w:t xml:space="preserve"> </w:t>
      </w:r>
      <w:r w:rsidRPr="00F92667">
        <w:rPr>
          <w:lang w:val="fr-BE"/>
        </w:rPr>
        <w:t>Première utilisation</w:t>
      </w:r>
      <w:r w:rsidRPr="00F92667">
        <w:rPr>
          <w:lang w:val="fr-BE"/>
        </w:rPr>
        <w:tab/>
      </w:r>
      <w:sdt>
        <w:sdtPr>
          <w:rPr>
            <w:lang w:val="fr-BE"/>
          </w:rPr>
          <w:id w:val="-84301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Utilisateur expérimenté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4536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>Fonction de la main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02153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36536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Suffisante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67739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Bonne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4249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Pas d'application</w:t>
      </w:r>
    </w:p>
    <w:p w:rsidR="009445EA" w:rsidRPr="00F92667" w:rsidRDefault="009445EA" w:rsidP="009445EA">
      <w:pPr>
        <w:tabs>
          <w:tab w:val="left" w:pos="851"/>
          <w:tab w:val="left" w:pos="2835"/>
          <w:tab w:val="left" w:pos="3402"/>
          <w:tab w:val="right" w:leader="dot" w:pos="9781"/>
        </w:tabs>
        <w:rPr>
          <w:lang w:val="fr-BE"/>
        </w:rPr>
      </w:pPr>
      <w:r w:rsidRPr="00F92667">
        <w:rPr>
          <w:lang w:val="fr-BE"/>
        </w:rPr>
        <w:tab/>
        <w:t xml:space="preserve">Autres possibilités de conduite : </w:t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4536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>Aptitude à la conduite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6977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137365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>Suffisante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-13543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>Bonne</w:t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pos="3544"/>
          <w:tab w:val="left" w:pos="4536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>Compréhension de l'utilisation</w:t>
      </w:r>
      <w:r w:rsidRPr="00F92667">
        <w:rPr>
          <w:lang w:val="fr-BE"/>
        </w:rPr>
        <w:tab/>
      </w:r>
      <w:sdt>
        <w:sdtPr>
          <w:rPr>
            <w:lang w:val="fr-BE"/>
          </w:rPr>
          <w:id w:val="-78442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49942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10217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Bonne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3544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 xml:space="preserve">Aptitude en matière de circulation 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067796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Insuffisante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2679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>Suffisante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3633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>Bonne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4536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>Transferts</w:t>
      </w:r>
      <w:r w:rsidRPr="00F92667">
        <w:rPr>
          <w:lang w:val="fr-BE"/>
        </w:rPr>
        <w:tab/>
      </w:r>
      <w:sdt>
        <w:sdtPr>
          <w:rPr>
            <w:lang w:val="fr-BE"/>
          </w:rPr>
          <w:id w:val="-18289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Autonome</w:t>
      </w:r>
      <w:r w:rsidRPr="00F92667">
        <w:rPr>
          <w:lang w:val="fr-BE"/>
        </w:rPr>
        <w:tab/>
      </w:r>
      <w:sdt>
        <w:sdtPr>
          <w:rPr>
            <w:lang w:val="fr-BE"/>
          </w:rPr>
          <w:id w:val="112597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Avec assistance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4536"/>
          <w:tab w:val="left" w:pos="5812"/>
          <w:tab w:val="left" w:pos="6237"/>
          <w:tab w:val="left" w:pos="7797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  <w:t xml:space="preserve">Chargement </w:t>
      </w:r>
      <w:r>
        <w:rPr>
          <w:lang w:val="fr-BE"/>
        </w:rPr>
        <w:t>de l’appareil</w:t>
      </w:r>
      <w:r w:rsidRPr="00F92667">
        <w:rPr>
          <w:lang w:val="fr-BE"/>
        </w:rPr>
        <w:tab/>
      </w:r>
      <w:sdt>
        <w:sdtPr>
          <w:rPr>
            <w:lang w:val="fr-BE"/>
          </w:rPr>
          <w:id w:val="2107531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Autonome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136751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Avec assistance</w:t>
      </w:r>
    </w:p>
    <w:p w:rsidR="009445EA" w:rsidRPr="00F92667" w:rsidRDefault="009445EA" w:rsidP="009445EA">
      <w:pPr>
        <w:tabs>
          <w:tab w:val="left" w:pos="284"/>
          <w:tab w:val="left" w:pos="2552"/>
          <w:tab w:val="left" w:pos="4253"/>
          <w:tab w:val="left" w:pos="5812"/>
          <w:tab w:val="left" w:pos="6237"/>
          <w:tab w:val="left" w:pos="7938"/>
          <w:tab w:val="left" w:pos="8505"/>
          <w:tab w:val="left" w:leader="dot" w:pos="9781"/>
        </w:tabs>
        <w:rPr>
          <w:lang w:val="fr-BE"/>
        </w:rPr>
      </w:pPr>
      <w:r>
        <w:rPr>
          <w:b/>
          <w:lang w:val="fr-BE"/>
        </w:rPr>
        <w:t>Objectif</w:t>
      </w:r>
      <w:r w:rsidRPr="00F92667">
        <w:rPr>
          <w:b/>
          <w:lang w:val="fr-BE"/>
        </w:rPr>
        <w:t xml:space="preserve"> d'utilisation :</w:t>
      </w:r>
      <w:r w:rsidRPr="00F92667">
        <w:rPr>
          <w:lang w:val="fr-BE"/>
        </w:rPr>
        <w:tab/>
      </w:r>
      <w:sdt>
        <w:sdtPr>
          <w:rPr>
            <w:lang w:val="fr-BE"/>
          </w:rPr>
          <w:id w:val="530460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À la maison</w:t>
      </w:r>
      <w:r w:rsidRPr="00F92667">
        <w:rPr>
          <w:lang w:val="fr-BE"/>
        </w:rPr>
        <w:tab/>
      </w:r>
      <w:sdt>
        <w:sdtPr>
          <w:rPr>
            <w:lang w:val="fr-BE"/>
          </w:rPr>
          <w:id w:val="201371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À l'extérieur</w:t>
      </w:r>
      <w:r w:rsidRPr="00F92667">
        <w:rPr>
          <w:lang w:val="fr-BE"/>
        </w:rPr>
        <w:tab/>
      </w:r>
      <w:sdt>
        <w:sdtPr>
          <w:rPr>
            <w:lang w:val="fr-BE"/>
          </w:rPr>
          <w:id w:val="34189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Courtes distances</w:t>
      </w:r>
      <w:r w:rsidRPr="00F92667">
        <w:rPr>
          <w:lang w:val="fr-BE"/>
        </w:rPr>
        <w:tab/>
      </w:r>
      <w:sdt>
        <w:sdtPr>
          <w:rPr>
            <w:lang w:val="fr-BE"/>
          </w:rPr>
          <w:id w:val="-52448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Longues distances</w:t>
      </w:r>
    </w:p>
    <w:p w:rsidR="009445EA" w:rsidRPr="00F92667" w:rsidRDefault="009445EA" w:rsidP="009445EA">
      <w:pPr>
        <w:tabs>
          <w:tab w:val="left" w:pos="284"/>
          <w:tab w:val="left" w:pos="2552"/>
          <w:tab w:val="left" w:pos="3402"/>
          <w:tab w:val="left" w:pos="5812"/>
          <w:tab w:val="left" w:pos="5954"/>
          <w:tab w:val="left" w:pos="7938"/>
          <w:tab w:val="left" w:pos="850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-127602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Vie sociale / </w:t>
      </w:r>
      <w:r>
        <w:rPr>
          <w:lang w:val="fr-BE"/>
        </w:rPr>
        <w:t>temps libre</w:t>
      </w:r>
      <w:r w:rsidRPr="00F92667">
        <w:rPr>
          <w:lang w:val="fr-BE"/>
        </w:rPr>
        <w:tab/>
      </w:r>
      <w:sdt>
        <w:sdtPr>
          <w:rPr>
            <w:lang w:val="fr-BE"/>
          </w:rPr>
          <w:id w:val="126696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</w:t>
      </w:r>
      <w:r>
        <w:rPr>
          <w:lang w:val="fr-BE"/>
        </w:rPr>
        <w:t>Courses</w:t>
      </w:r>
      <w:r w:rsidRPr="00F92667">
        <w:rPr>
          <w:lang w:val="fr-BE"/>
        </w:rPr>
        <w:tab/>
      </w:r>
      <w:sdt>
        <w:sdtPr>
          <w:rPr>
            <w:lang w:val="fr-BE"/>
          </w:rPr>
          <w:id w:val="-15838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Travail/formation</w:t>
      </w:r>
    </w:p>
    <w:p w:rsidR="009445EA" w:rsidRPr="00F92667" w:rsidRDefault="009445EA" w:rsidP="009445EA">
      <w:pPr>
        <w:tabs>
          <w:tab w:val="left" w:pos="284"/>
          <w:tab w:val="left" w:pos="2552"/>
          <w:tab w:val="left" w:pos="3402"/>
          <w:tab w:val="left" w:pos="4253"/>
          <w:tab w:val="left" w:pos="5670"/>
          <w:tab w:val="left" w:pos="5954"/>
          <w:tab w:val="left" w:pos="6237"/>
          <w:tab w:val="left" w:pos="7938"/>
          <w:tab w:val="left" w:pos="8505"/>
          <w:tab w:val="left" w:leader="dot" w:pos="9781"/>
        </w:tabs>
        <w:rPr>
          <w:b/>
          <w:lang w:val="fr-BE"/>
        </w:rPr>
      </w:pPr>
      <w:r w:rsidRPr="00F92667">
        <w:rPr>
          <w:b/>
          <w:lang w:val="fr-BE"/>
        </w:rPr>
        <w:t>Fréquence d'utilisation :</w:t>
      </w:r>
      <w:r w:rsidRPr="00F92667">
        <w:rPr>
          <w:b/>
          <w:lang w:val="fr-BE"/>
        </w:rPr>
        <w:tab/>
      </w:r>
      <w:sdt>
        <w:sdtPr>
          <w:rPr>
            <w:lang w:val="fr-BE"/>
          </w:rPr>
          <w:id w:val="-22668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Permanente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703949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Quotidienne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-212144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Plusieurs jours par semaine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5670"/>
          <w:tab w:val="left" w:pos="5954"/>
          <w:tab w:val="left" w:pos="7938"/>
          <w:tab w:val="left" w:pos="850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>Durée d'utilisation :</w:t>
      </w:r>
      <w:r w:rsidRPr="00F92667">
        <w:rPr>
          <w:lang w:val="fr-BE"/>
        </w:rPr>
        <w:tab/>
      </w:r>
      <w:sdt>
        <w:sdtPr>
          <w:rPr>
            <w:lang w:val="fr-BE"/>
          </w:rPr>
          <w:id w:val="-35388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Pendant de courtes périodes</w:t>
      </w:r>
      <w:r w:rsidRPr="00F92667">
        <w:rPr>
          <w:lang w:val="fr-BE"/>
        </w:rPr>
        <w:tab/>
      </w:r>
      <w:sdt>
        <w:sdtPr>
          <w:rPr>
            <w:lang w:val="fr-BE"/>
          </w:rPr>
          <w:id w:val="123721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Pendant de longues périodes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5670"/>
          <w:tab w:val="left" w:pos="6237"/>
          <w:tab w:val="left" w:pos="7938"/>
          <w:tab w:val="left" w:pos="850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>Accessibilité au logement :</w:t>
      </w:r>
      <w:r w:rsidRPr="00F92667">
        <w:rPr>
          <w:b/>
          <w:lang w:val="fr-BE"/>
        </w:rPr>
        <w:tab/>
      </w:r>
      <w:sdt>
        <w:sdtPr>
          <w:rPr>
            <w:lang w:val="fr-BE"/>
          </w:rPr>
          <w:id w:val="89786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Avec l'aide de tiers</w:t>
      </w:r>
      <w:r w:rsidRPr="00F92667">
        <w:rPr>
          <w:lang w:val="fr-BE"/>
        </w:rPr>
        <w:tab/>
      </w:r>
      <w:sdt>
        <w:sdtPr>
          <w:rPr>
            <w:lang w:val="fr-BE"/>
          </w:rPr>
          <w:id w:val="169819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Autonome</w:t>
      </w:r>
      <w:r w:rsidRPr="00F92667">
        <w:rPr>
          <w:lang w:val="fr-BE"/>
        </w:rPr>
        <w:tab/>
      </w:r>
      <w:sdt>
        <w:sdtPr>
          <w:rPr>
            <w:lang w:val="fr-BE"/>
          </w:rPr>
          <w:id w:val="-410308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Via garage/porte</w:t>
      </w:r>
    </w:p>
    <w:p w:rsidR="009445EA" w:rsidRPr="00F92667" w:rsidRDefault="009445EA" w:rsidP="009445EA">
      <w:pPr>
        <w:tabs>
          <w:tab w:val="left" w:pos="284"/>
          <w:tab w:val="left" w:pos="2835"/>
          <w:tab w:val="left" w:pos="3402"/>
          <w:tab w:val="left" w:pos="5670"/>
          <w:tab w:val="left" w:pos="6237"/>
          <w:tab w:val="left" w:pos="7938"/>
          <w:tab w:val="left" w:pos="850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 xml:space="preserve">Peut ranger </w:t>
      </w:r>
      <w:r>
        <w:rPr>
          <w:b/>
          <w:lang w:val="fr-BE"/>
        </w:rPr>
        <w:t>l’appareil</w:t>
      </w:r>
      <w:r w:rsidRPr="00F92667">
        <w:rPr>
          <w:b/>
          <w:lang w:val="fr-BE"/>
        </w:rPr>
        <w:t> :</w:t>
      </w:r>
      <w:r w:rsidRPr="00F92667">
        <w:rPr>
          <w:lang w:val="fr-BE"/>
        </w:rPr>
        <w:tab/>
      </w:r>
      <w:sdt>
        <w:sdtPr>
          <w:rPr>
            <w:lang w:val="fr-BE"/>
          </w:rPr>
          <w:id w:val="157030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Oui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  <w:sdt>
        <w:sdtPr>
          <w:rPr>
            <w:lang w:val="fr-BE"/>
          </w:rPr>
          <w:id w:val="-149556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2667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Pr="00F92667">
        <w:rPr>
          <w:lang w:val="fr-BE"/>
        </w:rPr>
        <w:t xml:space="preserve"> Non</w:t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 xml:space="preserve">Spécifications </w:t>
      </w:r>
      <w:r>
        <w:rPr>
          <w:b/>
          <w:lang w:val="fr-BE"/>
        </w:rPr>
        <w:t>de l’</w:t>
      </w:r>
      <w:r w:rsidRPr="00F92667">
        <w:rPr>
          <w:b/>
          <w:lang w:val="fr-BE"/>
        </w:rPr>
        <w:t>habitat</w:t>
      </w:r>
      <w:r>
        <w:rPr>
          <w:b/>
          <w:lang w:val="fr-BE"/>
        </w:rPr>
        <w:t>ion</w:t>
      </w:r>
      <w:r w:rsidRPr="00F92667">
        <w:rPr>
          <w:b/>
          <w:lang w:val="fr-BE"/>
        </w:rPr>
        <w:t> :</w:t>
      </w:r>
      <w:r w:rsidRPr="00F92667">
        <w:rPr>
          <w:lang w:val="fr-BE"/>
        </w:rPr>
        <w:tab/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>Remarques supplémentaires :</w:t>
      </w:r>
      <w:r w:rsidRPr="00F92667">
        <w:rPr>
          <w:b/>
          <w:lang w:val="fr-BE"/>
        </w:rPr>
        <w:tab/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b/>
          <w:lang w:val="fr-BE"/>
        </w:rPr>
        <w:t xml:space="preserve">Remarques de l'utilisateur (facultatif) : </w:t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left" w:pos="2835"/>
          <w:tab w:val="left" w:leader="dot" w:pos="9781"/>
        </w:tabs>
        <w:rPr>
          <w:lang w:val="fr-BE"/>
        </w:rPr>
      </w:pPr>
      <w:r w:rsidRPr="00F92667">
        <w:rPr>
          <w:lang w:val="fr-BE"/>
        </w:rPr>
        <w:tab/>
      </w:r>
      <w:r w:rsidRPr="00F92667">
        <w:rPr>
          <w:lang w:val="fr-BE"/>
        </w:rPr>
        <w:tab/>
      </w:r>
      <w:r w:rsidRPr="00F92667">
        <w:rPr>
          <w:lang w:val="fr-BE"/>
        </w:rPr>
        <w:tab/>
      </w:r>
    </w:p>
    <w:p w:rsidR="009445EA" w:rsidRPr="00F92667" w:rsidRDefault="009445EA" w:rsidP="009445EA">
      <w:pPr>
        <w:tabs>
          <w:tab w:val="left" w:pos="284"/>
          <w:tab w:val="right" w:pos="9781"/>
        </w:tabs>
        <w:rPr>
          <w:i/>
          <w:lang w:val="fr-BE"/>
        </w:rPr>
      </w:pPr>
      <w:r w:rsidRPr="00F92667">
        <w:rPr>
          <w:i/>
          <w:lang w:val="fr-BE"/>
        </w:rPr>
        <w:t>Nom + Signature du dispensateur de soins</w:t>
      </w:r>
      <w:r w:rsidRPr="00F92667">
        <w:rPr>
          <w:i/>
          <w:lang w:val="fr-BE"/>
        </w:rPr>
        <w:tab/>
      </w:r>
    </w:p>
    <w:p w:rsidR="00C25723" w:rsidRPr="009445EA" w:rsidRDefault="009445EA" w:rsidP="009445EA">
      <w:pPr>
        <w:tabs>
          <w:tab w:val="left" w:pos="284"/>
          <w:tab w:val="right" w:pos="9781"/>
        </w:tabs>
        <w:rPr>
          <w:i/>
        </w:rPr>
      </w:pPr>
      <w:r>
        <w:rPr>
          <w:i/>
        </w:rPr>
        <w:t xml:space="preserve">N° </w:t>
      </w:r>
      <w:proofErr w:type="spellStart"/>
      <w:proofErr w:type="gramStart"/>
      <w:r>
        <w:rPr>
          <w:i/>
        </w:rPr>
        <w:t>d'agrément</w:t>
      </w:r>
      <w:proofErr w:type="spellEnd"/>
      <w:r>
        <w:rPr>
          <w:i/>
        </w:rPr>
        <w:t> :</w:t>
      </w:r>
      <w:bookmarkStart w:id="0" w:name="_GoBack"/>
      <w:bookmarkEnd w:id="0"/>
      <w:proofErr w:type="gramEnd"/>
    </w:p>
    <w:sectPr w:rsidR="00C25723" w:rsidRPr="009445EA" w:rsidSect="004B77D5">
      <w:headerReference w:type="default" r:id="rId4"/>
      <w:pgSz w:w="11906" w:h="16838"/>
      <w:pgMar w:top="709" w:right="992" w:bottom="510" w:left="107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16" w:rsidRDefault="009445EA">
    <w:pPr>
      <w:pStyle w:val="En-tte"/>
    </w:pPr>
    <w:r>
      <w:ptab w:relativeTo="margin" w:alignment="center" w:leader="none"/>
    </w:r>
    <w:r>
      <w:t>Annexe</w:t>
    </w:r>
    <w:r>
      <w:t xml:space="preserve">: Test </w:t>
    </w:r>
    <w:proofErr w:type="spellStart"/>
    <w:r>
      <w:t>voiturette</w:t>
    </w:r>
    <w:proofErr w:type="spellEnd"/>
    <w:r>
      <w:t>/scooter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EA"/>
    <w:rsid w:val="001A4AB4"/>
    <w:rsid w:val="005A0FB2"/>
    <w:rsid w:val="009445EA"/>
    <w:rsid w:val="00CD086E"/>
    <w:rsid w:val="00D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9192-E728-40ED-9513-1348F94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EA"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5EA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AWIPH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TOISOUL Manuel</dc:creator>
  <cp:keywords/>
  <dc:description/>
  <cp:lastModifiedBy>TOISOUL Manuel</cp:lastModifiedBy>
  <cp:revision>1</cp:revision>
  <dcterms:created xsi:type="dcterms:W3CDTF">2018-11-27T10:44:00Z</dcterms:created>
  <dcterms:modified xsi:type="dcterms:W3CDTF">2018-11-27T10:45:00Z</dcterms:modified>
</cp:coreProperties>
</file>